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843" w:rsidRPr="00061843" w:rsidRDefault="00061843" w:rsidP="00061843">
      <w:pPr>
        <w:rPr>
          <w:rFonts w:cstheme="minorHAnsi"/>
          <w:b/>
          <w:sz w:val="32"/>
          <w:szCs w:val="32"/>
        </w:rPr>
      </w:pPr>
      <w:r w:rsidRPr="00061843">
        <w:rPr>
          <w:rFonts w:cstheme="minorHAnsi"/>
          <w:b/>
          <w:sz w:val="32"/>
          <w:szCs w:val="32"/>
        </w:rPr>
        <w:t>Electronic Press Kit</w:t>
      </w:r>
    </w:p>
    <w:p w:rsidR="00061843" w:rsidRDefault="00061843">
      <w:bookmarkStart w:id="0" w:name="_GoBack"/>
      <w:bookmarkEnd w:id="0"/>
    </w:p>
    <w:p w:rsidR="006B6E5F" w:rsidRPr="00993F1E" w:rsidRDefault="006B6E5F">
      <w:pPr>
        <w:rPr>
          <w:b/>
        </w:rPr>
      </w:pPr>
      <w:r w:rsidRPr="00993F1E">
        <w:rPr>
          <w:b/>
        </w:rPr>
        <w:t>Short Bio</w:t>
      </w:r>
    </w:p>
    <w:p w:rsidR="006B6E5F" w:rsidRDefault="006B6E5F">
      <w:r>
        <w:rPr>
          <w:rStyle w:val="color34"/>
        </w:rPr>
        <w:t xml:space="preserve">Chucky Trading Co </w:t>
      </w:r>
      <w:r w:rsidR="004E14B2">
        <w:rPr>
          <w:rStyle w:val="color34"/>
        </w:rPr>
        <w:t>beats with the heart</w:t>
      </w:r>
      <w:r>
        <w:rPr>
          <w:rStyle w:val="color34"/>
        </w:rPr>
        <w:t xml:space="preserve"> of Laurel Canyon, bringing timeless new folk-rock songs in a dynamic collaboration between songwriter CS Taber and producer Everett Young. The first CTC album, due </w:t>
      </w:r>
      <w:r w:rsidR="009F42E0">
        <w:rPr>
          <w:rStyle w:val="color34"/>
        </w:rPr>
        <w:t>December</w:t>
      </w:r>
      <w:r>
        <w:rPr>
          <w:rStyle w:val="color34"/>
        </w:rPr>
        <w:t xml:space="preserve"> 2021, contains 15 heartfelt songs that explore love, life, and human nature.</w:t>
      </w:r>
    </w:p>
    <w:p w:rsidR="006B6E5F" w:rsidRDefault="006B6E5F"/>
    <w:p w:rsidR="006B6E5F" w:rsidRDefault="006B6E5F"/>
    <w:p w:rsidR="006B6E5F" w:rsidRPr="00993F1E" w:rsidRDefault="006B6E5F">
      <w:pPr>
        <w:rPr>
          <w:b/>
        </w:rPr>
      </w:pPr>
      <w:r w:rsidRPr="00993F1E">
        <w:rPr>
          <w:b/>
        </w:rPr>
        <w:t>Medium Bio</w:t>
      </w:r>
    </w:p>
    <w:p w:rsidR="006B6E5F" w:rsidRDefault="006B6E5F">
      <w:r>
        <w:rPr>
          <w:rStyle w:val="color34"/>
        </w:rPr>
        <w:t xml:space="preserve">Chucky Trading Co </w:t>
      </w:r>
      <w:r w:rsidR="004E14B2">
        <w:rPr>
          <w:rStyle w:val="color34"/>
        </w:rPr>
        <w:t xml:space="preserve">beats with the heart </w:t>
      </w:r>
      <w:r>
        <w:rPr>
          <w:rStyle w:val="color34"/>
        </w:rPr>
        <w:t xml:space="preserve">of Laurel Canyon, bringing timeless new folk-rock songs in a dynamic collaboration between songwriter CS Taber and producer Everett Young. The first CTC album, due </w:t>
      </w:r>
      <w:r w:rsidR="009F42E0">
        <w:rPr>
          <w:rStyle w:val="color34"/>
        </w:rPr>
        <w:t>December</w:t>
      </w:r>
      <w:r>
        <w:rPr>
          <w:rStyle w:val="color34"/>
        </w:rPr>
        <w:t xml:space="preserve"> 2021, contains 15 heartfelt songs that explore love, life, and human nature. From the opening riff of </w:t>
      </w:r>
      <w:r w:rsidR="009F42E0">
        <w:rPr>
          <w:rStyle w:val="color34"/>
        </w:rPr>
        <w:t xml:space="preserve">Grace </w:t>
      </w:r>
      <w:r>
        <w:rPr>
          <w:rStyle w:val="color34"/>
        </w:rPr>
        <w:t xml:space="preserve">through the </w:t>
      </w:r>
      <w:r w:rsidR="0090218D">
        <w:rPr>
          <w:rStyle w:val="color34"/>
        </w:rPr>
        <w:t>rattlesn</w:t>
      </w:r>
      <w:r w:rsidR="009F42E0">
        <w:rPr>
          <w:rStyle w:val="color34"/>
        </w:rPr>
        <w:t xml:space="preserve">ake shake of the tambourine on </w:t>
      </w:r>
      <w:r w:rsidR="0090218D">
        <w:rPr>
          <w:rStyle w:val="color34"/>
        </w:rPr>
        <w:t xml:space="preserve">Tumbleweeds, </w:t>
      </w:r>
      <w:r>
        <w:rPr>
          <w:rStyle w:val="color34"/>
        </w:rPr>
        <w:t xml:space="preserve">Chucky Trading Co delivers soulful arrangements, magical hooks, and images that </w:t>
      </w:r>
      <w:r w:rsidR="00915334">
        <w:rPr>
          <w:rStyle w:val="color34"/>
        </w:rPr>
        <w:t>touch</w:t>
      </w:r>
      <w:r>
        <w:rPr>
          <w:rStyle w:val="color34"/>
        </w:rPr>
        <w:t xml:space="preserve"> your core. </w:t>
      </w:r>
    </w:p>
    <w:p w:rsidR="006B6E5F" w:rsidRDefault="006B6E5F"/>
    <w:p w:rsidR="006B6E5F" w:rsidRDefault="006B6E5F"/>
    <w:p w:rsidR="006B6E5F" w:rsidRPr="00993F1E" w:rsidRDefault="006B6E5F">
      <w:pPr>
        <w:rPr>
          <w:b/>
        </w:rPr>
      </w:pPr>
      <w:r w:rsidRPr="00993F1E">
        <w:rPr>
          <w:b/>
        </w:rPr>
        <w:t>Long Bio</w:t>
      </w:r>
    </w:p>
    <w:p w:rsidR="009F42E0" w:rsidRDefault="009F42E0" w:rsidP="009F42E0">
      <w:r>
        <w:rPr>
          <w:rStyle w:val="color34"/>
        </w:rPr>
        <w:t>Chucky Trading Co beats with the heart of Laurel Canyon, bringing timeless new folk-rock songs in a dynamic collaboration between songwriter CS Taber and producer Everett Young. The first CTC album, due December 2021, contains 15 heartfelt songs that explore love, life, and human nature. From the opening riff of Grace through the rattlesnake shake of the tambourine on Tumbleweeds, Chucky Trading Co delivers soulful arrangements, magical hooks, and images that touch your core. </w:t>
      </w:r>
    </w:p>
    <w:p w:rsidR="00915334" w:rsidRDefault="00915334"/>
    <w:p w:rsidR="00995943" w:rsidRDefault="00B17700">
      <w:r>
        <w:t>CS Taber brings to his music a wide range of experiences</w:t>
      </w:r>
      <w:r w:rsidR="00995943">
        <w:t xml:space="preserve"> and influences</w:t>
      </w:r>
      <w:r>
        <w:t xml:space="preserve">. From </w:t>
      </w:r>
      <w:r w:rsidR="00871279">
        <w:t>a</w:t>
      </w:r>
      <w:r>
        <w:t xml:space="preserve"> childhood </w:t>
      </w:r>
      <w:r w:rsidR="00995943">
        <w:t>immersed in</w:t>
      </w:r>
      <w:r>
        <w:t xml:space="preserve"> the spirits and rhythms of Central and West Africa to his coming of age in the rich acoustic traditions of Appalachia</w:t>
      </w:r>
      <w:r w:rsidR="002C7EAA">
        <w:t xml:space="preserve">, Taber </w:t>
      </w:r>
      <w:r w:rsidR="0015058C">
        <w:t>plays</w:t>
      </w:r>
      <w:r w:rsidR="002C7EAA">
        <w:t xml:space="preserve"> to a </w:t>
      </w:r>
      <w:r w:rsidR="0015058C">
        <w:t>broad</w:t>
      </w:r>
      <w:r w:rsidR="002C7EAA">
        <w:t xml:space="preserve"> tapestry of musical textures. </w:t>
      </w:r>
      <w:r w:rsidR="00995943">
        <w:t xml:space="preserve">His songs combine the deceptive simplicity of folk, rock, and pop styles with </w:t>
      </w:r>
      <w:r w:rsidR="003E1BE4">
        <w:t xml:space="preserve">the </w:t>
      </w:r>
      <w:r w:rsidR="00995943">
        <w:t>emotional depth and power</w:t>
      </w:r>
      <w:r w:rsidR="003E1BE4">
        <w:t xml:space="preserve"> of counterculture poets from the 60s to the present</w:t>
      </w:r>
      <w:r w:rsidR="00995943">
        <w:t>. With his songs, Taber sketches stories and images on them</w:t>
      </w:r>
      <w:r w:rsidR="00177C5D">
        <w:t xml:space="preserve">es both traditional and modern. </w:t>
      </w:r>
      <w:r w:rsidR="00505815">
        <w:t>Unhinged</w:t>
      </w:r>
      <w:r w:rsidR="00177C5D">
        <w:t xml:space="preserve"> love (</w:t>
      </w:r>
      <w:r w:rsidR="00995943">
        <w:t>Psychopath Cool</w:t>
      </w:r>
      <w:r w:rsidR="00177C5D">
        <w:t>), the tragic limits of</w:t>
      </w:r>
      <w:r w:rsidR="00995943">
        <w:t xml:space="preserve"> free will</w:t>
      </w:r>
      <w:r w:rsidR="009F42E0">
        <w:t xml:space="preserve"> (</w:t>
      </w:r>
      <w:r w:rsidR="00177C5D">
        <w:t>In the Dark</w:t>
      </w:r>
      <w:r w:rsidR="009F42E0">
        <w:t>), mismatched hearts (</w:t>
      </w:r>
      <w:r w:rsidR="00177C5D">
        <w:t xml:space="preserve">Sleepwalking through History), </w:t>
      </w:r>
      <w:r w:rsidR="00505815">
        <w:t xml:space="preserve">questions of </w:t>
      </w:r>
      <w:r w:rsidR="009F42E0">
        <w:t>faith (</w:t>
      </w:r>
      <w:r w:rsidR="00177C5D">
        <w:t xml:space="preserve">Peace </w:t>
      </w:r>
      <w:proofErr w:type="gramStart"/>
      <w:r w:rsidR="00177C5D">
        <w:t>With</w:t>
      </w:r>
      <w:proofErr w:type="gramEnd"/>
      <w:r w:rsidR="00177C5D">
        <w:t xml:space="preserve"> the Devil) all wea</w:t>
      </w:r>
      <w:r w:rsidR="006D3F3A">
        <w:t xml:space="preserve">ve together in this debut album from </w:t>
      </w:r>
      <w:r w:rsidR="00C23DC6">
        <w:t xml:space="preserve">award-winning </w:t>
      </w:r>
      <w:r w:rsidR="006D3F3A">
        <w:t>a</w:t>
      </w:r>
      <w:r w:rsidR="003E1BE4">
        <w:t xml:space="preserve">uthor and </w:t>
      </w:r>
      <w:r w:rsidR="00C23DC6">
        <w:t xml:space="preserve">renowned </w:t>
      </w:r>
      <w:r w:rsidR="00505815">
        <w:t>scholar</w:t>
      </w:r>
      <w:r w:rsidR="003E1BE4">
        <w:t>, CS Taber.</w:t>
      </w:r>
      <w:r w:rsidR="00505815">
        <w:t xml:space="preserve"> Taber currently lives in Manhattan, Kansas.</w:t>
      </w:r>
    </w:p>
    <w:p w:rsidR="00C23DC6" w:rsidRDefault="00C23DC6"/>
    <w:p w:rsidR="00FB5ADD" w:rsidRDefault="00871279" w:rsidP="00505815">
      <w:r>
        <w:t>Everett Young</w:t>
      </w:r>
      <w:r w:rsidR="00505815">
        <w:t xml:space="preserve"> is a modern composer from Tallahassee, Florida. Whether a film calls for modern minimalism that stays out of the way of the action, or classic themes and melodies like the most memorable scores of cinema history, he lives to create great music that sets the right moods and gives films big emotions. </w:t>
      </w:r>
      <w:r w:rsidR="007465A9">
        <w:t xml:space="preserve">Everett has scored documentaries, animated features, and independent feature films. </w:t>
      </w:r>
      <w:r w:rsidR="00FB5ADD">
        <w:t>As a s</w:t>
      </w:r>
      <w:r w:rsidR="00FB5ADD" w:rsidRPr="00FB5ADD">
        <w:t>inger/songwriter</w:t>
      </w:r>
      <w:r w:rsidR="00FB5ADD">
        <w:t>/producer</w:t>
      </w:r>
      <w:r w:rsidR="00FB5ADD" w:rsidRPr="00FB5ADD">
        <w:t xml:space="preserve"> </w:t>
      </w:r>
      <w:r w:rsidR="007465A9">
        <w:t>Everett</w:t>
      </w:r>
      <w:r w:rsidR="00FB5ADD" w:rsidRPr="00FB5ADD">
        <w:t xml:space="preserve"> has </w:t>
      </w:r>
      <w:r w:rsidR="00FB5ADD">
        <w:t>experimented</w:t>
      </w:r>
      <w:r w:rsidR="00FB5ADD" w:rsidRPr="00FB5ADD">
        <w:t xml:space="preserve"> with jazz-influenced p</w:t>
      </w:r>
      <w:r w:rsidR="00FB5ADD">
        <w:t>op sounds since the early 1990s, releasing four solo records, including two under the name</w:t>
      </w:r>
    </w:p>
    <w:p w:rsidR="00505815" w:rsidRDefault="00FB5ADD" w:rsidP="00FB5ADD">
      <w:proofErr w:type="spellStart"/>
      <w:r>
        <w:t>Kicklighter</w:t>
      </w:r>
      <w:proofErr w:type="spellEnd"/>
      <w:r>
        <w:t>.</w:t>
      </w:r>
    </w:p>
    <w:p w:rsidR="00505815" w:rsidRDefault="00505815" w:rsidP="00505815"/>
    <w:sectPr w:rsidR="0050581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263" w:rsidRDefault="00D65263" w:rsidP="00061843">
      <w:r>
        <w:separator/>
      </w:r>
    </w:p>
  </w:endnote>
  <w:endnote w:type="continuationSeparator" w:id="0">
    <w:p w:rsidR="00D65263" w:rsidRDefault="00D65263" w:rsidP="00061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263" w:rsidRDefault="00D65263" w:rsidP="00061843">
      <w:r>
        <w:separator/>
      </w:r>
    </w:p>
  </w:footnote>
  <w:footnote w:type="continuationSeparator" w:id="0">
    <w:p w:rsidR="00D65263" w:rsidRDefault="00D65263" w:rsidP="00061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843" w:rsidRDefault="00061843" w:rsidP="008A797B">
    <w:pPr>
      <w:pStyle w:val="Header"/>
      <w:jc w:val="center"/>
    </w:pPr>
    <w:r w:rsidRPr="00061843">
      <w:rPr>
        <w:rFonts w:cstheme="minorHAnsi"/>
        <w:b/>
        <w:noProof/>
        <w:sz w:val="32"/>
        <w:szCs w:val="32"/>
      </w:rPr>
      <w:drawing>
        <wp:inline distT="0" distB="0" distL="0" distR="0" wp14:anchorId="13515277" wp14:editId="31D56597">
          <wp:extent cx="1352550" cy="966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C_Red_v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550" cy="966470"/>
                  </a:xfrm>
                  <a:prstGeom prst="rect">
                    <a:avLst/>
                  </a:prstGeom>
                </pic:spPr>
              </pic:pic>
            </a:graphicData>
          </a:graphic>
        </wp:inline>
      </w:drawing>
    </w:r>
  </w:p>
  <w:p w:rsidR="00061843" w:rsidRDefault="000618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CE8"/>
    <w:rsid w:val="00061843"/>
    <w:rsid w:val="0015058C"/>
    <w:rsid w:val="0016746D"/>
    <w:rsid w:val="00177C5D"/>
    <w:rsid w:val="001A291D"/>
    <w:rsid w:val="002C7EAA"/>
    <w:rsid w:val="003E1BE4"/>
    <w:rsid w:val="004E14B2"/>
    <w:rsid w:val="00505815"/>
    <w:rsid w:val="00645252"/>
    <w:rsid w:val="006B6E5F"/>
    <w:rsid w:val="006D3D74"/>
    <w:rsid w:val="006D3F3A"/>
    <w:rsid w:val="007465A9"/>
    <w:rsid w:val="0083569A"/>
    <w:rsid w:val="00871279"/>
    <w:rsid w:val="00874C41"/>
    <w:rsid w:val="008A797B"/>
    <w:rsid w:val="0090218D"/>
    <w:rsid w:val="00915334"/>
    <w:rsid w:val="00993F1E"/>
    <w:rsid w:val="00995943"/>
    <w:rsid w:val="009F42E0"/>
    <w:rsid w:val="00A9204E"/>
    <w:rsid w:val="00B17700"/>
    <w:rsid w:val="00C23DC6"/>
    <w:rsid w:val="00CA6D3F"/>
    <w:rsid w:val="00D65263"/>
    <w:rsid w:val="00D97CE8"/>
    <w:rsid w:val="00E16F41"/>
    <w:rsid w:val="00FB5ADD"/>
    <w:rsid w:val="00FC1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165F2"/>
  <w15:chartTrackingRefBased/>
  <w15:docId w15:val="{19A7A5DB-A37B-4172-9413-1CCE972AD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color34">
    <w:name w:val="color_34"/>
    <w:basedOn w:val="DefaultParagraphFont"/>
    <w:rsid w:val="006B6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ab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230</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Taber</dc:creator>
  <cp:keywords/>
  <dc:description/>
  <cp:lastModifiedBy>Charles Taber</cp:lastModifiedBy>
  <cp:revision>19</cp:revision>
  <dcterms:created xsi:type="dcterms:W3CDTF">2021-06-15T12:56:00Z</dcterms:created>
  <dcterms:modified xsi:type="dcterms:W3CDTF">2021-11-07T19:57:00Z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